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282EB9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34596">
            <w:rPr>
              <w:sz w:val="20"/>
              <w:szCs w:val="20"/>
            </w:rPr>
            <w:t>2024-2025</w:t>
          </w:r>
          <w:r w:rsidR="00617E5F">
            <w:rPr>
              <w:sz w:val="20"/>
              <w:szCs w:val="20"/>
            </w:rPr>
            <w:t xml:space="preserve"> 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F34596"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F34596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1" w:name="Onay1"/>
      <w:r w:rsidR="00F34596">
        <w:rPr>
          <w:sz w:val="22"/>
          <w:szCs w:val="22"/>
        </w:rPr>
        <w:instrText xml:space="preserve"> FORMCHECKBOX </w:instrText>
      </w:r>
      <w:r w:rsidR="00DE1504">
        <w:rPr>
          <w:sz w:val="22"/>
          <w:szCs w:val="22"/>
        </w:rPr>
      </w:r>
      <w:r w:rsidR="00DE1504">
        <w:rPr>
          <w:sz w:val="22"/>
          <w:szCs w:val="22"/>
        </w:rPr>
        <w:fldChar w:fldCharType="separate"/>
      </w:r>
      <w:r w:rsidR="00F34596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DE1504">
        <w:rPr>
          <w:sz w:val="22"/>
          <w:szCs w:val="22"/>
        </w:rPr>
      </w:r>
      <w:r w:rsidR="00DE1504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282EB9">
        <w:rPr>
          <w:sz w:val="22"/>
          <w:szCs w:val="22"/>
        </w:rPr>
        <w:t xml:space="preserve"> </w:t>
      </w:r>
      <w:r w:rsidRPr="00F75548">
        <w:rPr>
          <w:sz w:val="22"/>
          <w:szCs w:val="22"/>
        </w:rPr>
        <w:t>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F34596">
        <w:rPr>
          <w:sz w:val="22"/>
          <w:szCs w:val="22"/>
        </w:rPr>
        <w:t xml:space="preserve">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"/>
        <w:gridCol w:w="4158"/>
        <w:gridCol w:w="780"/>
        <w:gridCol w:w="250"/>
        <w:gridCol w:w="271"/>
        <w:gridCol w:w="250"/>
        <w:gridCol w:w="370"/>
        <w:gridCol w:w="3475"/>
        <w:gridCol w:w="1378"/>
        <w:gridCol w:w="806"/>
        <w:gridCol w:w="2878"/>
      </w:tblGrid>
      <w:tr w:rsidR="007E6B73" w:rsidRPr="00EA2236" w:rsidTr="00336AFE">
        <w:trPr>
          <w:trHeight w:val="255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336AFE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336AFE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Kodu</w:t>
            </w:r>
          </w:p>
        </w:tc>
        <w:tc>
          <w:tcPr>
            <w:tcW w:w="13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6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7E6B73" w:rsidRPr="00EA2236" w:rsidTr="00336AFE">
        <w:trPr>
          <w:cantSplit/>
          <w:trHeight w:val="705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336A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4A0C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</w:tr>
      <w:tr w:rsidR="007E6B73" w:rsidRPr="00336AFE" w:rsidTr="00336AFE">
        <w:trPr>
          <w:trHeight w:val="34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336AFE" w:rsidRDefault="00F34596" w:rsidP="00336AFE">
            <w:pPr>
              <w:ind w:left="-70" w:right="-68"/>
              <w:jc w:val="center"/>
              <w:rPr>
                <w:sz w:val="20"/>
                <w:szCs w:val="20"/>
              </w:rPr>
            </w:pPr>
            <w:r w:rsidRPr="00336AFE">
              <w:rPr>
                <w:sz w:val="20"/>
                <w:szCs w:val="20"/>
              </w:rPr>
              <w:t>SAB5001</w:t>
            </w:r>
          </w:p>
        </w:tc>
        <w:tc>
          <w:tcPr>
            <w:tcW w:w="133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336AFE" w:rsidRDefault="00F34596" w:rsidP="004A0C77">
            <w:pPr>
              <w:ind w:right="-70"/>
              <w:rPr>
                <w:sz w:val="20"/>
                <w:szCs w:val="20"/>
              </w:rPr>
            </w:pPr>
            <w:r w:rsidRPr="00336AFE">
              <w:rPr>
                <w:sz w:val="20"/>
                <w:szCs w:val="20"/>
              </w:rPr>
              <w:t xml:space="preserve">BİYOİSTATİSTİK </w:t>
            </w: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336AFE" w:rsidRDefault="00F34596" w:rsidP="00436ED1">
            <w:pPr>
              <w:jc w:val="center"/>
              <w:rPr>
                <w:sz w:val="20"/>
                <w:szCs w:val="20"/>
              </w:rPr>
            </w:pPr>
            <w:r w:rsidRPr="00336AFE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336AFE" w:rsidRDefault="00F34596" w:rsidP="004A0C77">
            <w:pPr>
              <w:jc w:val="center"/>
              <w:rPr>
                <w:sz w:val="20"/>
                <w:szCs w:val="20"/>
              </w:rPr>
            </w:pPr>
            <w:r w:rsidRPr="00336AFE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336AFE" w:rsidRDefault="00F34596" w:rsidP="00F934FF">
            <w:pPr>
              <w:jc w:val="center"/>
              <w:rPr>
                <w:sz w:val="20"/>
                <w:szCs w:val="20"/>
              </w:rPr>
            </w:pPr>
            <w:r w:rsidRPr="00336AFE"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336AFE" w:rsidRDefault="00F34596" w:rsidP="004A0C77">
            <w:pPr>
              <w:jc w:val="center"/>
              <w:rPr>
                <w:sz w:val="20"/>
                <w:szCs w:val="20"/>
              </w:rPr>
            </w:pPr>
            <w:r w:rsidRPr="00336AFE">
              <w:rPr>
                <w:sz w:val="20"/>
                <w:szCs w:val="20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336AFE" w:rsidRDefault="00F34596" w:rsidP="004A0C77">
            <w:pPr>
              <w:ind w:left="-70" w:right="-70"/>
              <w:jc w:val="center"/>
              <w:rPr>
                <w:sz w:val="20"/>
                <w:szCs w:val="20"/>
              </w:rPr>
            </w:pPr>
            <w:r w:rsidRPr="00336AFE">
              <w:rPr>
                <w:sz w:val="20"/>
                <w:szCs w:val="20"/>
              </w:rPr>
              <w:t>5</w:t>
            </w:r>
          </w:p>
        </w:tc>
        <w:tc>
          <w:tcPr>
            <w:tcW w:w="111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336AFE" w:rsidRDefault="00F34596" w:rsidP="004A0C77">
            <w:pPr>
              <w:ind w:right="-162"/>
              <w:rPr>
                <w:sz w:val="20"/>
                <w:szCs w:val="20"/>
              </w:rPr>
            </w:pPr>
            <w:r w:rsidRPr="00336AFE">
              <w:rPr>
                <w:sz w:val="20"/>
                <w:szCs w:val="20"/>
              </w:rPr>
              <w:t>Prof. Dr. Gökhan OCAKOĞLU</w:t>
            </w:r>
          </w:p>
        </w:tc>
        <w:tc>
          <w:tcPr>
            <w:tcW w:w="4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336AFE" w:rsidRDefault="00F34596" w:rsidP="00336AFE">
            <w:pPr>
              <w:jc w:val="center"/>
              <w:rPr>
                <w:sz w:val="20"/>
                <w:szCs w:val="20"/>
              </w:rPr>
            </w:pPr>
            <w:r w:rsidRPr="00336AFE">
              <w:rPr>
                <w:sz w:val="20"/>
                <w:szCs w:val="20"/>
              </w:rPr>
              <w:t>15.01.2025</w:t>
            </w:r>
          </w:p>
        </w:tc>
        <w:tc>
          <w:tcPr>
            <w:tcW w:w="25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336AFE" w:rsidRDefault="00F34596" w:rsidP="009B0876">
            <w:pPr>
              <w:rPr>
                <w:sz w:val="20"/>
                <w:szCs w:val="20"/>
              </w:rPr>
            </w:pPr>
            <w:r w:rsidRPr="00336AFE">
              <w:rPr>
                <w:sz w:val="20"/>
                <w:szCs w:val="20"/>
              </w:rPr>
              <w:t>08:50</w:t>
            </w:r>
          </w:p>
        </w:tc>
        <w:tc>
          <w:tcPr>
            <w:tcW w:w="92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336AFE" w:rsidRDefault="00F34596" w:rsidP="004A0C77">
            <w:pPr>
              <w:ind w:right="-70"/>
              <w:rPr>
                <w:sz w:val="20"/>
                <w:szCs w:val="20"/>
              </w:rPr>
            </w:pPr>
            <w:r w:rsidRPr="00336AFE">
              <w:rPr>
                <w:sz w:val="20"/>
                <w:szCs w:val="20"/>
              </w:rPr>
              <w:t>Biyoistatistik Öğrenci Uyg. Lab.</w:t>
            </w:r>
          </w:p>
        </w:tc>
      </w:tr>
      <w:tr w:rsidR="00436ED1" w:rsidRPr="00EA2236" w:rsidTr="00336AFE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336AFE">
            <w:pPr>
              <w:ind w:left="-70" w:right="-68"/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TTE5001</w:t>
            </w:r>
          </w:p>
        </w:tc>
        <w:tc>
          <w:tcPr>
            <w:tcW w:w="1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GENEL TIP TARİHİ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36ED1" w:rsidRPr="00436ED1" w:rsidRDefault="00436ED1" w:rsidP="00436ED1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36ED1" w:rsidRPr="00436ED1" w:rsidRDefault="00436ED1" w:rsidP="00436ED1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436ED1">
              <w:rPr>
                <w:sz w:val="20"/>
                <w:szCs w:val="20"/>
              </w:rPr>
              <w:instrText xml:space="preserve"> FORMDROPDOWN </w:instrText>
            </w:r>
            <w:r w:rsidR="00DE1504">
              <w:rPr>
                <w:sz w:val="20"/>
                <w:szCs w:val="20"/>
              </w:rPr>
            </w:r>
            <w:r w:rsidR="00DE1504">
              <w:rPr>
                <w:sz w:val="20"/>
                <w:szCs w:val="20"/>
              </w:rPr>
              <w:fldChar w:fldCharType="separate"/>
            </w:r>
            <w:r w:rsidRPr="00436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436ED1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Doç. Dr. Elif ATICI</w:t>
            </w:r>
          </w:p>
          <w:p w:rsidR="00436ED1" w:rsidRPr="00436ED1" w:rsidRDefault="00436ED1" w:rsidP="00436ED1">
            <w:pPr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Dr. Öğr. Üyesi Sezer ERER KAFA</w:t>
            </w: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336AFE" w:rsidP="00336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36ED1" w:rsidRPr="00436ED1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13:00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Anabilim Dalı Seminer Salonu</w:t>
            </w:r>
          </w:p>
        </w:tc>
      </w:tr>
      <w:tr w:rsidR="00436ED1" w:rsidRPr="00EA2236" w:rsidTr="00336AFE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336AFE">
            <w:pPr>
              <w:ind w:right="-68"/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TTE5003</w:t>
            </w:r>
          </w:p>
        </w:tc>
        <w:tc>
          <w:tcPr>
            <w:tcW w:w="1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rPr>
                <w:color w:val="000000"/>
                <w:sz w:val="20"/>
                <w:szCs w:val="20"/>
              </w:rPr>
            </w:pPr>
            <w:r w:rsidRPr="00436ED1">
              <w:rPr>
                <w:color w:val="000000"/>
                <w:sz w:val="20"/>
                <w:szCs w:val="20"/>
              </w:rPr>
              <w:t>TARİH ARAŞTIRMALARINDA YÖNTEMBİLGİSİ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36ED1" w:rsidRPr="00436ED1" w:rsidRDefault="00436ED1" w:rsidP="00436ED1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36ED1" w:rsidRPr="00436ED1" w:rsidRDefault="00436ED1" w:rsidP="00436ED1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4</w:t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Prof. Dr. Zeynep ABACI</w:t>
            </w: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336AFE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16.01.202</w:t>
            </w:r>
            <w:r w:rsidR="00336AFE">
              <w:rPr>
                <w:sz w:val="20"/>
                <w:szCs w:val="20"/>
              </w:rPr>
              <w:t>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14:00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Öğretim Üyesi Odası</w:t>
            </w:r>
          </w:p>
        </w:tc>
      </w:tr>
      <w:tr w:rsidR="00436ED1" w:rsidRPr="00EA2236" w:rsidTr="00336AFE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336AFE">
            <w:pPr>
              <w:ind w:left="-70" w:right="-68"/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TTE5021</w:t>
            </w:r>
          </w:p>
        </w:tc>
        <w:tc>
          <w:tcPr>
            <w:tcW w:w="1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rPr>
                <w:color w:val="000000"/>
                <w:sz w:val="20"/>
                <w:szCs w:val="20"/>
              </w:rPr>
            </w:pPr>
            <w:r w:rsidRPr="00436ED1">
              <w:rPr>
                <w:color w:val="000000"/>
                <w:sz w:val="20"/>
                <w:szCs w:val="20"/>
              </w:rPr>
              <w:t>TIP ETİĞİNE GİRİŞ I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36ED1" w:rsidRPr="00436ED1" w:rsidRDefault="00436ED1" w:rsidP="00436ED1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36ED1" w:rsidRPr="00436ED1" w:rsidRDefault="00436ED1" w:rsidP="00436ED1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5</w:t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Doç. Dr. Elif ATICI</w:t>
            </w:r>
          </w:p>
          <w:p w:rsidR="00436ED1" w:rsidRPr="00436ED1" w:rsidRDefault="00436ED1" w:rsidP="00436ED1">
            <w:pPr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Dr. Öğr. Üyesi Sezer ERER KAFA</w:t>
            </w: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336AFE" w:rsidP="00336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436ED1" w:rsidRPr="00436ED1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14:00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Anabilim Dalı Seminer Salonu</w:t>
            </w:r>
          </w:p>
        </w:tc>
      </w:tr>
      <w:tr w:rsidR="00436ED1" w:rsidRPr="00EA2236" w:rsidTr="00336AFE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336AFE">
            <w:pPr>
              <w:ind w:left="-70" w:right="-68"/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TTE5023</w:t>
            </w:r>
          </w:p>
        </w:tc>
        <w:tc>
          <w:tcPr>
            <w:tcW w:w="1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rPr>
                <w:color w:val="000000"/>
                <w:sz w:val="20"/>
                <w:szCs w:val="20"/>
              </w:rPr>
            </w:pPr>
            <w:r w:rsidRPr="00436ED1">
              <w:rPr>
                <w:color w:val="000000"/>
                <w:sz w:val="20"/>
                <w:szCs w:val="20"/>
              </w:rPr>
              <w:t>ARAŞTIRMA ETİĞİ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36ED1" w:rsidRPr="00436ED1" w:rsidRDefault="00436ED1" w:rsidP="00436ED1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36ED1" w:rsidRPr="00436ED1" w:rsidRDefault="00436ED1" w:rsidP="00436ED1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3</w:t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Doç. Dr. Elif ATICI</w:t>
            </w: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336AFE" w:rsidP="00336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436ED1" w:rsidRPr="00436ED1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13:00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Anabilim Dalı Seminer Salonu</w:t>
            </w:r>
          </w:p>
        </w:tc>
      </w:tr>
      <w:tr w:rsidR="00436ED1" w:rsidRPr="00EA2236" w:rsidTr="00336AFE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336AFE">
            <w:pPr>
              <w:ind w:left="-70" w:right="-68"/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TTE5005</w:t>
            </w:r>
          </w:p>
        </w:tc>
        <w:tc>
          <w:tcPr>
            <w:tcW w:w="1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rPr>
                <w:color w:val="000000"/>
                <w:sz w:val="20"/>
                <w:szCs w:val="20"/>
              </w:rPr>
            </w:pPr>
            <w:r w:rsidRPr="00436ED1">
              <w:rPr>
                <w:color w:val="000000"/>
                <w:sz w:val="20"/>
                <w:szCs w:val="20"/>
              </w:rPr>
              <w:t>OSMANLI TÜRKÇESİNE GİRİŞ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36ED1" w:rsidRPr="00436ED1" w:rsidRDefault="00436ED1" w:rsidP="00436ED1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36ED1" w:rsidRPr="00436ED1" w:rsidRDefault="00436ED1" w:rsidP="00436ED1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3</w:t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Doç. Dr. Nilüfer ALKAN GÜNAY</w:t>
            </w: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336AFE" w:rsidP="00336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36ED1" w:rsidRPr="00436ED1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13:00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Öğretim Üyesi Odası</w:t>
            </w:r>
          </w:p>
        </w:tc>
      </w:tr>
      <w:tr w:rsidR="00436ED1" w:rsidRPr="00EA2236" w:rsidTr="00336AFE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336AFE">
            <w:pPr>
              <w:ind w:left="-70" w:right="-68"/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TTE5007</w:t>
            </w:r>
          </w:p>
        </w:tc>
        <w:tc>
          <w:tcPr>
            <w:tcW w:w="1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rPr>
                <w:color w:val="000000"/>
                <w:sz w:val="20"/>
                <w:szCs w:val="20"/>
              </w:rPr>
            </w:pPr>
            <w:r w:rsidRPr="00436ED1">
              <w:rPr>
                <w:color w:val="000000"/>
                <w:sz w:val="20"/>
                <w:szCs w:val="20"/>
              </w:rPr>
              <w:t>BİLİM TARİHİNE GİRİŞ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36ED1" w:rsidRPr="00436ED1" w:rsidRDefault="00436ED1" w:rsidP="00436ED1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36ED1" w:rsidRPr="00436ED1" w:rsidRDefault="00436ED1" w:rsidP="00436ED1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4</w:t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Doç. Dr. Kamil DOĞANCI</w:t>
            </w: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336AFE" w:rsidP="00336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436ED1" w:rsidRPr="00436ED1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11:00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Öğretim Üyesi Odası</w:t>
            </w:r>
          </w:p>
        </w:tc>
      </w:tr>
      <w:tr w:rsidR="00436ED1" w:rsidRPr="00EA2236" w:rsidTr="00336AFE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336AFE">
            <w:pPr>
              <w:ind w:left="-70" w:right="-68"/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TTE5009</w:t>
            </w:r>
          </w:p>
        </w:tc>
        <w:tc>
          <w:tcPr>
            <w:tcW w:w="1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rPr>
                <w:color w:val="000000"/>
                <w:sz w:val="20"/>
                <w:szCs w:val="20"/>
              </w:rPr>
            </w:pPr>
            <w:r w:rsidRPr="00436ED1">
              <w:rPr>
                <w:color w:val="000000"/>
                <w:sz w:val="20"/>
                <w:szCs w:val="20"/>
              </w:rPr>
              <w:t>BİLİM FELSEFESİ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36ED1" w:rsidRPr="00436ED1" w:rsidRDefault="00436ED1" w:rsidP="00436ED1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36ED1" w:rsidRPr="00436ED1" w:rsidRDefault="00436ED1" w:rsidP="00436ED1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4</w:t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Prof. Dr. Abdülkadir ÇÜÇEN</w:t>
            </w: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336AFE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1</w:t>
            </w:r>
            <w:r w:rsidR="00336AFE">
              <w:rPr>
                <w:sz w:val="20"/>
                <w:szCs w:val="20"/>
              </w:rPr>
              <w:t>7</w:t>
            </w:r>
            <w:r w:rsidRPr="00436ED1">
              <w:rPr>
                <w:sz w:val="20"/>
                <w:szCs w:val="20"/>
              </w:rPr>
              <w:t>.01.202</w:t>
            </w:r>
            <w:r w:rsidR="00336AFE">
              <w:rPr>
                <w:sz w:val="20"/>
                <w:szCs w:val="20"/>
              </w:rPr>
              <w:t>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13:00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Öğretim Üyesi Odası</w:t>
            </w:r>
          </w:p>
        </w:tc>
      </w:tr>
      <w:tr w:rsidR="00436ED1" w:rsidRPr="00EA2236" w:rsidTr="00336AFE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336AFE">
            <w:pPr>
              <w:ind w:left="-70" w:right="-68"/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TTE5011</w:t>
            </w:r>
          </w:p>
        </w:tc>
        <w:tc>
          <w:tcPr>
            <w:tcW w:w="1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rPr>
                <w:color w:val="000000"/>
                <w:sz w:val="20"/>
                <w:szCs w:val="20"/>
              </w:rPr>
            </w:pPr>
            <w:r w:rsidRPr="00436ED1">
              <w:rPr>
                <w:color w:val="000000"/>
                <w:sz w:val="20"/>
                <w:szCs w:val="20"/>
              </w:rPr>
              <w:t>DEĞER FELSEFESİ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6ED1" w:rsidRPr="00436ED1" w:rsidRDefault="00436ED1" w:rsidP="00436ED1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6ED1" w:rsidRPr="00436ED1" w:rsidRDefault="00436ED1" w:rsidP="00436ED1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4</w:t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Prof. Dr. Abdülkadir ÇÜÇEN</w:t>
            </w: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336AFE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1</w:t>
            </w:r>
            <w:r w:rsidR="00336AFE">
              <w:rPr>
                <w:sz w:val="20"/>
                <w:szCs w:val="20"/>
              </w:rPr>
              <w:t>7</w:t>
            </w:r>
            <w:r w:rsidRPr="00436ED1">
              <w:rPr>
                <w:sz w:val="20"/>
                <w:szCs w:val="20"/>
              </w:rPr>
              <w:t>.01.202</w:t>
            </w:r>
            <w:r w:rsidR="00336AFE">
              <w:rPr>
                <w:sz w:val="20"/>
                <w:szCs w:val="20"/>
              </w:rPr>
              <w:t>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15:00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D1" w:rsidRPr="00436ED1" w:rsidRDefault="00436ED1" w:rsidP="00436ED1">
            <w:pPr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Öğretim Üyesi Odası</w:t>
            </w:r>
          </w:p>
        </w:tc>
      </w:tr>
      <w:tr w:rsidR="00336AFE" w:rsidRPr="00EA2236" w:rsidTr="00984EAF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6AFE" w:rsidRPr="00436ED1" w:rsidRDefault="00336AFE" w:rsidP="00336AFE">
            <w:pPr>
              <w:ind w:left="-70" w:right="-68"/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TTE5015</w:t>
            </w:r>
          </w:p>
        </w:tc>
        <w:tc>
          <w:tcPr>
            <w:tcW w:w="1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6AFE" w:rsidRPr="00436ED1" w:rsidRDefault="00336AFE" w:rsidP="00336AFE">
            <w:pPr>
              <w:rPr>
                <w:color w:val="000000"/>
                <w:sz w:val="20"/>
                <w:szCs w:val="20"/>
              </w:rPr>
            </w:pPr>
            <w:r w:rsidRPr="00436ED1">
              <w:rPr>
                <w:color w:val="000000"/>
                <w:sz w:val="20"/>
                <w:szCs w:val="20"/>
              </w:rPr>
              <w:t>SAĞLIK-HASTALIK ALGISI ve HİZMET SUNUMU İLİŞKİSİ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6AFE" w:rsidRPr="00436ED1" w:rsidRDefault="00336AFE" w:rsidP="00336AFE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6AFE" w:rsidRPr="00436ED1" w:rsidRDefault="00336AFE" w:rsidP="00336AFE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6AFE" w:rsidRPr="00436ED1" w:rsidRDefault="00336AFE" w:rsidP="00336AFE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6AFE" w:rsidRPr="00436ED1" w:rsidRDefault="00336AFE" w:rsidP="00336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6AFE" w:rsidRPr="00436ED1" w:rsidRDefault="00336AFE" w:rsidP="00336AFE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4</w:t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6AFE" w:rsidRPr="00436ED1" w:rsidRDefault="00336AFE" w:rsidP="00336AFE">
            <w:pPr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Doç. Dr. Elif ATICI</w:t>
            </w: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6AFE" w:rsidRPr="00436ED1" w:rsidRDefault="00336AFE" w:rsidP="00336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436ED1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6AFE" w:rsidRPr="00436ED1" w:rsidRDefault="00336AFE" w:rsidP="00336AFE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11:00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36AFE" w:rsidRDefault="00336AFE" w:rsidP="00336AFE">
            <w:r w:rsidRPr="00D0714A">
              <w:rPr>
                <w:sz w:val="20"/>
                <w:szCs w:val="20"/>
              </w:rPr>
              <w:t>Anabilim Dalı Seminer Salonu</w:t>
            </w:r>
          </w:p>
        </w:tc>
      </w:tr>
      <w:tr w:rsidR="00336AFE" w:rsidRPr="00EA2236" w:rsidTr="00984EAF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6AFE" w:rsidRPr="00436ED1" w:rsidRDefault="00336AFE" w:rsidP="00336AFE">
            <w:pPr>
              <w:ind w:left="-70" w:right="-68"/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TTE5019</w:t>
            </w:r>
          </w:p>
        </w:tc>
        <w:tc>
          <w:tcPr>
            <w:tcW w:w="1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6AFE" w:rsidRPr="00436ED1" w:rsidRDefault="00336AFE" w:rsidP="00336AFE">
            <w:pPr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MAKALE TARTIŞMALARI I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6AFE" w:rsidRPr="00436ED1" w:rsidRDefault="00336AFE" w:rsidP="00336AFE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6AFE" w:rsidRPr="00436ED1" w:rsidRDefault="00336AFE" w:rsidP="00336AFE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6AFE" w:rsidRPr="00436ED1" w:rsidRDefault="00336AFE" w:rsidP="00336AFE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6AFE" w:rsidRPr="00436ED1" w:rsidRDefault="00336AFE" w:rsidP="00336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6AFE" w:rsidRPr="00436ED1" w:rsidRDefault="00336AFE" w:rsidP="00336AFE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4</w:t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6AFE" w:rsidRPr="00436ED1" w:rsidRDefault="00336AFE" w:rsidP="00336AFE">
            <w:pPr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Doç. Dr. Elif ATICI</w:t>
            </w: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6AFE" w:rsidRPr="00436ED1" w:rsidRDefault="00336AFE" w:rsidP="00336AFE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436ED1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6AFE" w:rsidRPr="00436ED1" w:rsidRDefault="00336AFE" w:rsidP="00336AFE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11:00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36AFE" w:rsidRDefault="00336AFE" w:rsidP="00336AFE">
            <w:r w:rsidRPr="00D0714A">
              <w:rPr>
                <w:sz w:val="20"/>
                <w:szCs w:val="20"/>
              </w:rPr>
              <w:t>Anabilim Dalı Seminer Salonu</w:t>
            </w:r>
          </w:p>
        </w:tc>
      </w:tr>
      <w:tr w:rsidR="00336AFE" w:rsidRPr="00EA2236" w:rsidTr="00984EAF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6AFE" w:rsidRPr="00436ED1" w:rsidRDefault="00336AFE" w:rsidP="00336AFE">
            <w:pPr>
              <w:ind w:left="-70" w:right="-68"/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TTE5191</w:t>
            </w:r>
          </w:p>
        </w:tc>
        <w:tc>
          <w:tcPr>
            <w:tcW w:w="1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6AFE" w:rsidRPr="00436ED1" w:rsidRDefault="00336AFE" w:rsidP="00336AFE">
            <w:pPr>
              <w:ind w:left="-70" w:right="-68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 xml:space="preserve"> TEZ DANIŞMANLIĞI I (</w:t>
            </w:r>
            <w:r>
              <w:rPr>
                <w:sz w:val="20"/>
                <w:szCs w:val="20"/>
              </w:rPr>
              <w:t>Kemal Açıkel, Zehra Güzeldağ, Melike Tuğba Türkmen, Ahmet Furkan Çabuk, Ayşe Nur Sonkur Efe, Gürkan Ataç)</w:t>
            </w:r>
            <w:r w:rsidRPr="00436ED1">
              <w:rPr>
                <w:sz w:val="20"/>
                <w:szCs w:val="20"/>
              </w:rPr>
              <w:t xml:space="preserve"> )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6AFE" w:rsidRPr="00436ED1" w:rsidRDefault="00336AFE" w:rsidP="00336AFE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6AFE" w:rsidRPr="00436ED1" w:rsidRDefault="00336AFE" w:rsidP="00336AFE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6AFE" w:rsidRPr="00436ED1" w:rsidRDefault="00336AFE" w:rsidP="00336AFE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6AFE" w:rsidRPr="00436ED1" w:rsidRDefault="00336AFE" w:rsidP="00336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6AFE" w:rsidRPr="00436ED1" w:rsidRDefault="00336AFE" w:rsidP="00336AFE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1</w:t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6AFE" w:rsidRPr="00436ED1" w:rsidRDefault="00336AFE" w:rsidP="00336AFE">
            <w:pPr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Prof. Dr. Murat CİVANER</w:t>
            </w: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6AFE" w:rsidRPr="00436ED1" w:rsidRDefault="00336AFE" w:rsidP="00336AFE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436ED1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6AFE" w:rsidRPr="00436ED1" w:rsidRDefault="00336AFE" w:rsidP="00336AFE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13:00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36AFE" w:rsidRDefault="00336AFE" w:rsidP="00336AFE">
            <w:r w:rsidRPr="00D0714A">
              <w:rPr>
                <w:sz w:val="20"/>
                <w:szCs w:val="20"/>
              </w:rPr>
              <w:t>Anabilim Dalı Seminer Salonu</w:t>
            </w:r>
          </w:p>
        </w:tc>
      </w:tr>
      <w:tr w:rsidR="00336AFE" w:rsidRPr="00EA2236" w:rsidTr="00984EAF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6AFE" w:rsidRPr="00436ED1" w:rsidRDefault="00336AFE" w:rsidP="00336AFE">
            <w:pPr>
              <w:ind w:left="-70" w:right="-68"/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TTE518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33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6AFE" w:rsidRPr="00436ED1" w:rsidRDefault="00336AFE" w:rsidP="00336AFE">
            <w:pPr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 xml:space="preserve">YÜKSEK LİSANS UZMANLIK ALAN DERSİ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6AFE" w:rsidRPr="00436ED1" w:rsidRDefault="00336AFE" w:rsidP="00336AFE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6AFE" w:rsidRPr="00436ED1" w:rsidRDefault="00336AFE" w:rsidP="00336AFE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6AFE" w:rsidRPr="00436ED1" w:rsidRDefault="00336AFE" w:rsidP="00336AFE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6AFE" w:rsidRPr="00436ED1" w:rsidRDefault="00336AFE" w:rsidP="00336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6AFE" w:rsidRPr="00436ED1" w:rsidRDefault="00336AFE" w:rsidP="00336AFE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5</w:t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6AFE" w:rsidRPr="00436ED1" w:rsidRDefault="00336AFE" w:rsidP="00336AFE">
            <w:pPr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Prof. Dr. Murat CİVANER</w:t>
            </w: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6AFE" w:rsidRPr="00436ED1" w:rsidRDefault="00336AFE" w:rsidP="00336AFE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10.01.2024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6AFE" w:rsidRPr="00436ED1" w:rsidRDefault="00336AFE" w:rsidP="00336AFE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14:00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FE" w:rsidRDefault="00336AFE" w:rsidP="00336AFE">
            <w:r w:rsidRPr="00D0714A">
              <w:rPr>
                <w:sz w:val="20"/>
                <w:szCs w:val="20"/>
              </w:rPr>
              <w:t>Anabilim Dalı Seminer Salonu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66"/>
        <w:gridCol w:w="14"/>
        <w:gridCol w:w="7666"/>
      </w:tblGrid>
      <w:tr w:rsidR="00E11F29" w:rsidRPr="002D6FEC" w:rsidTr="004A0C77">
        <w:trPr>
          <w:gridAfter w:val="2"/>
          <w:wAfter w:w="7680" w:type="dxa"/>
          <w:trHeight w:val="507"/>
        </w:trPr>
        <w:tc>
          <w:tcPr>
            <w:tcW w:w="7666" w:type="dxa"/>
            <w:vAlign w:val="center"/>
          </w:tcPr>
          <w:p w:rsidR="00E11F29" w:rsidRPr="00E11F29" w:rsidRDefault="00E11F29" w:rsidP="00E11F29">
            <w:pPr>
              <w:ind w:right="-52"/>
              <w:rPr>
                <w:b/>
                <w:sz w:val="20"/>
                <w:szCs w:val="20"/>
              </w:rPr>
            </w:pPr>
          </w:p>
        </w:tc>
      </w:tr>
      <w:tr w:rsidR="007E6B73" w:rsidRPr="008D762F" w:rsidTr="004A0C77">
        <w:trPr>
          <w:trHeight w:val="334"/>
        </w:trPr>
        <w:tc>
          <w:tcPr>
            <w:tcW w:w="7680" w:type="dxa"/>
            <w:gridSpan w:val="2"/>
          </w:tcPr>
          <w:p w:rsidR="007E6B73" w:rsidRPr="008D762F" w:rsidRDefault="007E6B73" w:rsidP="00E11F29">
            <w:pPr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E11F29">
            <w:pPr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504" w:rsidRDefault="00DE1504" w:rsidP="00A555AF">
      <w:r>
        <w:separator/>
      </w:r>
    </w:p>
  </w:endnote>
  <w:endnote w:type="continuationSeparator" w:id="0">
    <w:p w:rsidR="00DE1504" w:rsidRDefault="00DE1504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B9" w:rsidRDefault="00282EB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4A0C77" w:rsidTr="004A0C77">
      <w:trPr>
        <w:trHeight w:val="268"/>
      </w:trPr>
      <w:tc>
        <w:tcPr>
          <w:tcW w:w="5014" w:type="dxa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4A0C77" w:rsidRPr="00BF5EB0" w:rsidRDefault="004A0C77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DE1504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DE1504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4A0C77" w:rsidTr="004A0C77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4A0C77" w:rsidRDefault="004A0C77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B9" w:rsidRDefault="00282E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504" w:rsidRDefault="00DE1504" w:rsidP="00A555AF">
      <w:r>
        <w:separator/>
      </w:r>
    </w:p>
  </w:footnote>
  <w:footnote w:type="continuationSeparator" w:id="0">
    <w:p w:rsidR="00DE1504" w:rsidRDefault="00DE1504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B9" w:rsidRDefault="00282EB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C77" w:rsidRDefault="004A0C77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4A0C77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4A0C77" w:rsidRPr="00E80B6F" w:rsidRDefault="004A0C77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4A0C77" w:rsidRDefault="004A0C77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4A0C77" w:rsidRPr="002107D0" w:rsidRDefault="00282EB9" w:rsidP="002107D0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FİNAL</w:t>
          </w:r>
          <w:r w:rsidR="004A0C77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4A0C77" w:rsidRPr="00522775" w:rsidRDefault="004A0C77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4A0C77" w:rsidRDefault="004A0C77" w:rsidP="002107D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B9" w:rsidRDefault="00282EB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A7705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12A4"/>
    <w:rsid w:val="0022164E"/>
    <w:rsid w:val="0022531F"/>
    <w:rsid w:val="00251AA7"/>
    <w:rsid w:val="00257288"/>
    <w:rsid w:val="00272621"/>
    <w:rsid w:val="002803D3"/>
    <w:rsid w:val="00282AF0"/>
    <w:rsid w:val="00282EB9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36AFE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6ED1"/>
    <w:rsid w:val="00437C49"/>
    <w:rsid w:val="00437E16"/>
    <w:rsid w:val="00441D39"/>
    <w:rsid w:val="00446B84"/>
    <w:rsid w:val="00452ADC"/>
    <w:rsid w:val="00460B09"/>
    <w:rsid w:val="00474D05"/>
    <w:rsid w:val="00484898"/>
    <w:rsid w:val="00491EE4"/>
    <w:rsid w:val="004A0C77"/>
    <w:rsid w:val="004A1BD0"/>
    <w:rsid w:val="004A24D9"/>
    <w:rsid w:val="004A33DF"/>
    <w:rsid w:val="004A6307"/>
    <w:rsid w:val="004A75E0"/>
    <w:rsid w:val="004B233A"/>
    <w:rsid w:val="004B6F50"/>
    <w:rsid w:val="004C4330"/>
    <w:rsid w:val="004C7D70"/>
    <w:rsid w:val="004D1A02"/>
    <w:rsid w:val="004D2438"/>
    <w:rsid w:val="004D618F"/>
    <w:rsid w:val="004E5762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17E5F"/>
    <w:rsid w:val="00620D7D"/>
    <w:rsid w:val="00623A06"/>
    <w:rsid w:val="00626E53"/>
    <w:rsid w:val="006346B0"/>
    <w:rsid w:val="00634D5F"/>
    <w:rsid w:val="0064164A"/>
    <w:rsid w:val="00645D52"/>
    <w:rsid w:val="006559F0"/>
    <w:rsid w:val="00662DEC"/>
    <w:rsid w:val="00670E3D"/>
    <w:rsid w:val="00677239"/>
    <w:rsid w:val="00681F66"/>
    <w:rsid w:val="00687011"/>
    <w:rsid w:val="00694C6C"/>
    <w:rsid w:val="006963F2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1D1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32D8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0876"/>
    <w:rsid w:val="009B40F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26F8E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4156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19C7"/>
    <w:rsid w:val="00D7363A"/>
    <w:rsid w:val="00D95E22"/>
    <w:rsid w:val="00DA2246"/>
    <w:rsid w:val="00DA5511"/>
    <w:rsid w:val="00DA63F1"/>
    <w:rsid w:val="00DC56C3"/>
    <w:rsid w:val="00DE103C"/>
    <w:rsid w:val="00DE1504"/>
    <w:rsid w:val="00DF4A4C"/>
    <w:rsid w:val="00DF7F75"/>
    <w:rsid w:val="00E11F29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58AC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34596"/>
    <w:rsid w:val="00F40D4F"/>
    <w:rsid w:val="00F55C2E"/>
    <w:rsid w:val="00F7024F"/>
    <w:rsid w:val="00F72173"/>
    <w:rsid w:val="00F77FDB"/>
    <w:rsid w:val="00F824FA"/>
    <w:rsid w:val="00F82E89"/>
    <w:rsid w:val="00F84506"/>
    <w:rsid w:val="00F8580C"/>
    <w:rsid w:val="00F868FC"/>
    <w:rsid w:val="00F86E7F"/>
    <w:rsid w:val="00F934FF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3E59"/>
    <w:rsid w:val="000C6260"/>
    <w:rsid w:val="001C52F3"/>
    <w:rsid w:val="001F1BD9"/>
    <w:rsid w:val="002200E5"/>
    <w:rsid w:val="00283228"/>
    <w:rsid w:val="00296DF2"/>
    <w:rsid w:val="003927FE"/>
    <w:rsid w:val="003D3845"/>
    <w:rsid w:val="00540ED8"/>
    <w:rsid w:val="00557B6E"/>
    <w:rsid w:val="00737CE2"/>
    <w:rsid w:val="00953F22"/>
    <w:rsid w:val="00A047F1"/>
    <w:rsid w:val="00A75FC0"/>
    <w:rsid w:val="00BC66E9"/>
    <w:rsid w:val="00C10A0A"/>
    <w:rsid w:val="00C50304"/>
    <w:rsid w:val="00CB15D0"/>
    <w:rsid w:val="00DF2E74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0EB85-0AE5-4971-84F9-84DD071B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2024-09-03T06:20:00Z</dcterms:created>
  <dcterms:modified xsi:type="dcterms:W3CDTF">2024-09-03T06:20:00Z</dcterms:modified>
</cp:coreProperties>
</file>