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3"/>
        <w:gridCol w:w="1610"/>
        <w:gridCol w:w="1741"/>
        <w:gridCol w:w="2673"/>
        <w:gridCol w:w="1910"/>
        <w:gridCol w:w="2256"/>
        <w:gridCol w:w="1911"/>
      </w:tblGrid>
      <w:tr w:rsidR="005C27D4" w:rsidTr="006A20F6">
        <w:tc>
          <w:tcPr>
            <w:tcW w:w="13994" w:type="dxa"/>
            <w:gridSpan w:val="7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0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50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 w:rsidRPr="00D60550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 w:rsidRPr="00D6055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7B1582">
        <w:tc>
          <w:tcPr>
            <w:tcW w:w="1923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630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770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753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726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256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Pr="00D60550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 w:rsidRPr="00D6055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D60550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5C27D4" w:rsidRPr="00D60550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7B1582">
        <w:tc>
          <w:tcPr>
            <w:tcW w:w="1923" w:type="dxa"/>
          </w:tcPr>
          <w:p w:rsidR="005C27D4" w:rsidRPr="00D60550" w:rsidRDefault="007B1582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Veteriner Cerrahi</w:t>
            </w:r>
          </w:p>
        </w:tc>
        <w:tc>
          <w:tcPr>
            <w:tcW w:w="1630" w:type="dxa"/>
          </w:tcPr>
          <w:p w:rsidR="005C27D4" w:rsidRPr="00D60550" w:rsidRDefault="00D60550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612243001</w:t>
            </w:r>
          </w:p>
        </w:tc>
        <w:tc>
          <w:tcPr>
            <w:tcW w:w="1770" w:type="dxa"/>
          </w:tcPr>
          <w:p w:rsidR="005C27D4" w:rsidRPr="00D60550" w:rsidRDefault="00D60550" w:rsidP="00D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Senanur</w:t>
            </w:r>
            <w:proofErr w:type="spellEnd"/>
            <w:r w:rsidRPr="00D60550">
              <w:rPr>
                <w:rFonts w:ascii="Times New Roman" w:hAnsi="Times New Roman" w:cs="Times New Roman"/>
                <w:sz w:val="24"/>
                <w:szCs w:val="24"/>
              </w:rPr>
              <w:t xml:space="preserve"> TOPAL </w:t>
            </w:r>
          </w:p>
        </w:tc>
        <w:tc>
          <w:tcPr>
            <w:tcW w:w="2753" w:type="dxa"/>
          </w:tcPr>
          <w:p w:rsidR="005C27D4" w:rsidRPr="00D60550" w:rsidRDefault="00456C45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Küçük hayvanlarda karşılaşılan mesane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üretra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rupturlarına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yaklaşım</w:t>
            </w:r>
          </w:p>
        </w:tc>
        <w:tc>
          <w:tcPr>
            <w:tcW w:w="1726" w:type="dxa"/>
          </w:tcPr>
          <w:p w:rsidR="005C27D4" w:rsidRPr="00D60550" w:rsidRDefault="00D60550" w:rsidP="004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.05.2023/1</w:t>
            </w:r>
            <w:r w:rsidR="00232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32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5C27D4" w:rsidRPr="00D60550" w:rsidRDefault="00D60550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Hayvan Hastanesi /</w:t>
            </w:r>
          </w:p>
          <w:p w:rsidR="00D60550" w:rsidRPr="00D60550" w:rsidRDefault="00D60550" w:rsidP="00D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Klinik Dershane XI</w:t>
            </w:r>
          </w:p>
        </w:tc>
        <w:tc>
          <w:tcPr>
            <w:tcW w:w="1936" w:type="dxa"/>
          </w:tcPr>
          <w:p w:rsidR="005C27D4" w:rsidRPr="00D60550" w:rsidRDefault="00D60550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Prof. Dr. Ayşe TOPAL</w:t>
            </w:r>
          </w:p>
        </w:tc>
      </w:tr>
      <w:tr w:rsidR="007B1582" w:rsidTr="007B1582">
        <w:tc>
          <w:tcPr>
            <w:tcW w:w="1923" w:type="dxa"/>
          </w:tcPr>
          <w:p w:rsidR="007B1582" w:rsidRPr="00D60550" w:rsidRDefault="007B1582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Veteriner Cerrahi</w:t>
            </w:r>
          </w:p>
        </w:tc>
        <w:tc>
          <w:tcPr>
            <w:tcW w:w="1630" w:type="dxa"/>
          </w:tcPr>
          <w:p w:rsidR="007B1582" w:rsidRPr="00D60550" w:rsidRDefault="00D60550" w:rsidP="00D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612243002</w:t>
            </w:r>
          </w:p>
        </w:tc>
        <w:tc>
          <w:tcPr>
            <w:tcW w:w="1770" w:type="dxa"/>
          </w:tcPr>
          <w:p w:rsidR="007B1582" w:rsidRPr="00D60550" w:rsidRDefault="00D60550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Emine KIRIM</w:t>
            </w:r>
          </w:p>
        </w:tc>
        <w:tc>
          <w:tcPr>
            <w:tcW w:w="2753" w:type="dxa"/>
          </w:tcPr>
          <w:p w:rsidR="007B1582" w:rsidRPr="00D60550" w:rsidRDefault="00232AC5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Kanatlılarda sık karşılaşılan kırıklar ve sağaltım seçenekleri</w:t>
            </w:r>
          </w:p>
        </w:tc>
        <w:tc>
          <w:tcPr>
            <w:tcW w:w="1726" w:type="dxa"/>
          </w:tcPr>
          <w:p w:rsidR="007B1582" w:rsidRPr="00D60550" w:rsidRDefault="00D60550" w:rsidP="00456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.05.2023/1</w:t>
            </w:r>
            <w:r w:rsidR="00232AC5">
              <w:rPr>
                <w:rFonts w:ascii="Times New Roman" w:hAnsi="Times New Roman" w:cs="Times New Roman"/>
                <w:sz w:val="24"/>
                <w:szCs w:val="24"/>
              </w:rPr>
              <w:t>4:3</w:t>
            </w: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6" w:type="dxa"/>
          </w:tcPr>
          <w:p w:rsidR="00D60550" w:rsidRPr="00D60550" w:rsidRDefault="00D60550" w:rsidP="00D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Hayvan Hastanesi /</w:t>
            </w:r>
          </w:p>
          <w:p w:rsidR="007B1582" w:rsidRPr="00D60550" w:rsidRDefault="00D60550" w:rsidP="00D6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Klinik Dershane XI</w:t>
            </w:r>
          </w:p>
        </w:tc>
        <w:tc>
          <w:tcPr>
            <w:tcW w:w="1936" w:type="dxa"/>
          </w:tcPr>
          <w:p w:rsidR="007B1582" w:rsidRPr="00D60550" w:rsidRDefault="00D60550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550">
              <w:rPr>
                <w:rFonts w:ascii="Times New Roman" w:hAnsi="Times New Roman" w:cs="Times New Roman"/>
                <w:sz w:val="24"/>
                <w:szCs w:val="24"/>
              </w:rPr>
              <w:t>Prof. Dr. Nihal Y. GÜL SATAR</w:t>
            </w:r>
          </w:p>
        </w:tc>
      </w:tr>
      <w:tr w:rsidR="007B1582" w:rsidTr="007B1582">
        <w:tc>
          <w:tcPr>
            <w:tcW w:w="1923" w:type="dxa"/>
          </w:tcPr>
          <w:p w:rsidR="007B1582" w:rsidRDefault="007B1582" w:rsidP="007B1582"/>
        </w:tc>
        <w:tc>
          <w:tcPr>
            <w:tcW w:w="1630" w:type="dxa"/>
          </w:tcPr>
          <w:p w:rsidR="007B1582" w:rsidRDefault="007B1582" w:rsidP="007B1582"/>
        </w:tc>
        <w:tc>
          <w:tcPr>
            <w:tcW w:w="1770" w:type="dxa"/>
          </w:tcPr>
          <w:p w:rsidR="007B1582" w:rsidRDefault="007B1582" w:rsidP="007B1582"/>
        </w:tc>
        <w:tc>
          <w:tcPr>
            <w:tcW w:w="2753" w:type="dxa"/>
          </w:tcPr>
          <w:p w:rsidR="007B1582" w:rsidRDefault="007B1582" w:rsidP="007B1582"/>
        </w:tc>
        <w:tc>
          <w:tcPr>
            <w:tcW w:w="1726" w:type="dxa"/>
          </w:tcPr>
          <w:p w:rsidR="007B1582" w:rsidRPr="00D60550" w:rsidRDefault="007B1582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B1582" w:rsidRPr="00D60550" w:rsidRDefault="007B1582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7B1582" w:rsidRPr="00D60550" w:rsidRDefault="007B1582" w:rsidP="007B1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82" w:rsidTr="007B1582">
        <w:tc>
          <w:tcPr>
            <w:tcW w:w="1923" w:type="dxa"/>
          </w:tcPr>
          <w:p w:rsidR="007B1582" w:rsidRDefault="007B1582" w:rsidP="007B1582"/>
        </w:tc>
        <w:tc>
          <w:tcPr>
            <w:tcW w:w="1630" w:type="dxa"/>
          </w:tcPr>
          <w:p w:rsidR="007B1582" w:rsidRDefault="007B1582" w:rsidP="007B1582"/>
        </w:tc>
        <w:tc>
          <w:tcPr>
            <w:tcW w:w="1770" w:type="dxa"/>
          </w:tcPr>
          <w:p w:rsidR="007B1582" w:rsidRDefault="007B1582" w:rsidP="007B1582"/>
        </w:tc>
        <w:tc>
          <w:tcPr>
            <w:tcW w:w="2753" w:type="dxa"/>
          </w:tcPr>
          <w:p w:rsidR="007B1582" w:rsidRDefault="007B1582" w:rsidP="007B1582"/>
        </w:tc>
        <w:tc>
          <w:tcPr>
            <w:tcW w:w="1726" w:type="dxa"/>
          </w:tcPr>
          <w:p w:rsidR="007B1582" w:rsidRDefault="007B1582" w:rsidP="007B1582"/>
        </w:tc>
        <w:tc>
          <w:tcPr>
            <w:tcW w:w="2256" w:type="dxa"/>
          </w:tcPr>
          <w:p w:rsidR="007B1582" w:rsidRDefault="007B1582" w:rsidP="007B1582"/>
        </w:tc>
        <w:tc>
          <w:tcPr>
            <w:tcW w:w="1936" w:type="dxa"/>
          </w:tcPr>
          <w:p w:rsidR="007B1582" w:rsidRDefault="007B1582" w:rsidP="007B1582"/>
        </w:tc>
      </w:tr>
      <w:tr w:rsidR="007B1582" w:rsidTr="007B1582">
        <w:tc>
          <w:tcPr>
            <w:tcW w:w="1923" w:type="dxa"/>
          </w:tcPr>
          <w:p w:rsidR="007B1582" w:rsidRDefault="007B1582" w:rsidP="007B1582"/>
        </w:tc>
        <w:tc>
          <w:tcPr>
            <w:tcW w:w="1630" w:type="dxa"/>
          </w:tcPr>
          <w:p w:rsidR="007B1582" w:rsidRDefault="007B1582" w:rsidP="007B1582"/>
        </w:tc>
        <w:tc>
          <w:tcPr>
            <w:tcW w:w="1770" w:type="dxa"/>
          </w:tcPr>
          <w:p w:rsidR="007B1582" w:rsidRDefault="007B1582" w:rsidP="007B1582"/>
        </w:tc>
        <w:tc>
          <w:tcPr>
            <w:tcW w:w="2753" w:type="dxa"/>
          </w:tcPr>
          <w:p w:rsidR="007B1582" w:rsidRDefault="007B1582" w:rsidP="007B1582"/>
        </w:tc>
        <w:tc>
          <w:tcPr>
            <w:tcW w:w="1726" w:type="dxa"/>
          </w:tcPr>
          <w:p w:rsidR="007B1582" w:rsidRDefault="007B1582" w:rsidP="007B1582"/>
        </w:tc>
        <w:tc>
          <w:tcPr>
            <w:tcW w:w="2256" w:type="dxa"/>
          </w:tcPr>
          <w:p w:rsidR="007B1582" w:rsidRDefault="007B1582" w:rsidP="007B1582"/>
        </w:tc>
        <w:tc>
          <w:tcPr>
            <w:tcW w:w="1936" w:type="dxa"/>
          </w:tcPr>
          <w:p w:rsidR="007B1582" w:rsidRDefault="007B1582" w:rsidP="007B1582"/>
        </w:tc>
      </w:tr>
      <w:tr w:rsidR="007B1582" w:rsidTr="007B1582">
        <w:tc>
          <w:tcPr>
            <w:tcW w:w="1923" w:type="dxa"/>
          </w:tcPr>
          <w:p w:rsidR="007B1582" w:rsidRDefault="007B1582" w:rsidP="007B1582"/>
        </w:tc>
        <w:tc>
          <w:tcPr>
            <w:tcW w:w="1630" w:type="dxa"/>
          </w:tcPr>
          <w:p w:rsidR="007B1582" w:rsidRDefault="007B1582" w:rsidP="007B1582"/>
        </w:tc>
        <w:tc>
          <w:tcPr>
            <w:tcW w:w="1770" w:type="dxa"/>
          </w:tcPr>
          <w:p w:rsidR="007B1582" w:rsidRDefault="007B1582" w:rsidP="007B1582"/>
        </w:tc>
        <w:tc>
          <w:tcPr>
            <w:tcW w:w="2753" w:type="dxa"/>
          </w:tcPr>
          <w:p w:rsidR="007B1582" w:rsidRDefault="007B1582" w:rsidP="007B1582"/>
        </w:tc>
        <w:tc>
          <w:tcPr>
            <w:tcW w:w="1726" w:type="dxa"/>
          </w:tcPr>
          <w:p w:rsidR="007B1582" w:rsidRDefault="007B1582" w:rsidP="007B1582"/>
        </w:tc>
        <w:tc>
          <w:tcPr>
            <w:tcW w:w="2256" w:type="dxa"/>
          </w:tcPr>
          <w:p w:rsidR="007B1582" w:rsidRDefault="007B1582" w:rsidP="007B1582"/>
        </w:tc>
        <w:tc>
          <w:tcPr>
            <w:tcW w:w="1936" w:type="dxa"/>
          </w:tcPr>
          <w:p w:rsidR="007B1582" w:rsidRDefault="007B1582" w:rsidP="007B1582"/>
        </w:tc>
      </w:tr>
      <w:tr w:rsidR="007B1582" w:rsidTr="007B1582">
        <w:tc>
          <w:tcPr>
            <w:tcW w:w="1923" w:type="dxa"/>
          </w:tcPr>
          <w:p w:rsidR="007B1582" w:rsidRDefault="007B1582" w:rsidP="007B1582"/>
        </w:tc>
        <w:tc>
          <w:tcPr>
            <w:tcW w:w="1630" w:type="dxa"/>
          </w:tcPr>
          <w:p w:rsidR="007B1582" w:rsidRDefault="007B1582" w:rsidP="007B1582"/>
        </w:tc>
        <w:tc>
          <w:tcPr>
            <w:tcW w:w="1770" w:type="dxa"/>
          </w:tcPr>
          <w:p w:rsidR="007B1582" w:rsidRDefault="007B1582" w:rsidP="007B1582"/>
        </w:tc>
        <w:tc>
          <w:tcPr>
            <w:tcW w:w="2753" w:type="dxa"/>
          </w:tcPr>
          <w:p w:rsidR="007B1582" w:rsidRDefault="007B1582" w:rsidP="007B1582"/>
        </w:tc>
        <w:tc>
          <w:tcPr>
            <w:tcW w:w="1726" w:type="dxa"/>
          </w:tcPr>
          <w:p w:rsidR="007B1582" w:rsidRDefault="007B1582" w:rsidP="007B1582"/>
        </w:tc>
        <w:tc>
          <w:tcPr>
            <w:tcW w:w="2256" w:type="dxa"/>
          </w:tcPr>
          <w:p w:rsidR="007B1582" w:rsidRDefault="007B1582" w:rsidP="007B1582"/>
        </w:tc>
        <w:tc>
          <w:tcPr>
            <w:tcW w:w="1936" w:type="dxa"/>
          </w:tcPr>
          <w:p w:rsidR="007B1582" w:rsidRDefault="007B1582" w:rsidP="007B1582"/>
        </w:tc>
      </w:tr>
      <w:tr w:rsidR="007B1582" w:rsidTr="007B1582">
        <w:tc>
          <w:tcPr>
            <w:tcW w:w="1923" w:type="dxa"/>
          </w:tcPr>
          <w:p w:rsidR="007B1582" w:rsidRDefault="007B1582" w:rsidP="007B1582"/>
        </w:tc>
        <w:tc>
          <w:tcPr>
            <w:tcW w:w="1630" w:type="dxa"/>
          </w:tcPr>
          <w:p w:rsidR="007B1582" w:rsidRDefault="007B1582" w:rsidP="007B1582"/>
        </w:tc>
        <w:tc>
          <w:tcPr>
            <w:tcW w:w="1770" w:type="dxa"/>
          </w:tcPr>
          <w:p w:rsidR="007B1582" w:rsidRDefault="007B1582" w:rsidP="007B1582"/>
        </w:tc>
        <w:tc>
          <w:tcPr>
            <w:tcW w:w="2753" w:type="dxa"/>
          </w:tcPr>
          <w:p w:rsidR="007B1582" w:rsidRDefault="007B1582" w:rsidP="007B1582"/>
        </w:tc>
        <w:tc>
          <w:tcPr>
            <w:tcW w:w="1726" w:type="dxa"/>
          </w:tcPr>
          <w:p w:rsidR="007B1582" w:rsidRDefault="007B1582" w:rsidP="007B1582"/>
        </w:tc>
        <w:tc>
          <w:tcPr>
            <w:tcW w:w="2256" w:type="dxa"/>
          </w:tcPr>
          <w:p w:rsidR="007B1582" w:rsidRDefault="007B1582" w:rsidP="007B1582"/>
        </w:tc>
        <w:tc>
          <w:tcPr>
            <w:tcW w:w="1936" w:type="dxa"/>
          </w:tcPr>
          <w:p w:rsidR="007B1582" w:rsidRDefault="007B1582" w:rsidP="007B1582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80095"/>
    <w:rsid w:val="00232AC5"/>
    <w:rsid w:val="00270441"/>
    <w:rsid w:val="003301FB"/>
    <w:rsid w:val="00456C45"/>
    <w:rsid w:val="004E7DBD"/>
    <w:rsid w:val="004E7FC0"/>
    <w:rsid w:val="00592A3B"/>
    <w:rsid w:val="005C27D4"/>
    <w:rsid w:val="006B1CAC"/>
    <w:rsid w:val="007B1582"/>
    <w:rsid w:val="00851127"/>
    <w:rsid w:val="00950284"/>
    <w:rsid w:val="00D60550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C25E4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Reviewer</cp:lastModifiedBy>
  <cp:revision>7</cp:revision>
  <cp:lastPrinted>2021-12-06T12:49:00Z</cp:lastPrinted>
  <dcterms:created xsi:type="dcterms:W3CDTF">2022-02-17T05:33:00Z</dcterms:created>
  <dcterms:modified xsi:type="dcterms:W3CDTF">2023-03-15T08:05:00Z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96d2bd631ab8504ebf69faf6277477ad969215a94e6e532bfda2f3a7be3e48ff</vt:lpwstr>
  </property>
</Properties>
</file>